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973" w:tblpY="-142"/>
        <w:tblW w:w="10771" w:type="dxa"/>
        <w:tblLayout w:type="fixed"/>
        <w:tblLook w:val="04A0" w:firstRow="1" w:lastRow="0" w:firstColumn="1" w:lastColumn="0" w:noHBand="0" w:noVBand="1"/>
      </w:tblPr>
      <w:tblGrid>
        <w:gridCol w:w="4412"/>
        <w:gridCol w:w="1630"/>
        <w:gridCol w:w="4729"/>
      </w:tblGrid>
      <w:tr w:rsidR="001D2DE5" w:rsidRPr="001D2DE5" w:rsidTr="000C3365">
        <w:trPr>
          <w:trHeight w:val="2822"/>
        </w:trPr>
        <w:tc>
          <w:tcPr>
            <w:tcW w:w="4412" w:type="dxa"/>
            <w:hideMark/>
          </w:tcPr>
          <w:p w:rsidR="001D2DE5" w:rsidRPr="00492AC3" w:rsidRDefault="001D2DE5" w:rsidP="001D2DE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tt-RU"/>
              </w:rPr>
            </w:pPr>
            <w:r w:rsidRPr="00492AC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Муниципальное бюджетное </w:t>
            </w:r>
            <w:r w:rsidRPr="00492AC3">
              <w:rPr>
                <w:rFonts w:ascii="Times New Roman" w:hAnsi="Times New Roman"/>
                <w:b/>
                <w:bCs/>
                <w:sz w:val="20"/>
                <w:szCs w:val="20"/>
                <w:lang w:val="tt-RU"/>
              </w:rPr>
              <w:t xml:space="preserve">общеобразовательное  </w:t>
            </w:r>
            <w:r w:rsidRPr="00492AC3">
              <w:rPr>
                <w:rFonts w:ascii="Times New Roman" w:hAnsi="Times New Roman"/>
                <w:b/>
                <w:bCs/>
                <w:sz w:val="20"/>
                <w:szCs w:val="20"/>
              </w:rPr>
              <w:t>учреждение «</w:t>
            </w:r>
            <w:r w:rsidRPr="00492AC3">
              <w:rPr>
                <w:rFonts w:ascii="Times New Roman" w:hAnsi="Times New Roman"/>
                <w:b/>
                <w:bCs/>
                <w:sz w:val="20"/>
                <w:szCs w:val="20"/>
                <w:lang w:val="tt-RU"/>
              </w:rPr>
              <w:t xml:space="preserve">Урусовская </w:t>
            </w:r>
            <w:proofErr w:type="gramStart"/>
            <w:r w:rsidRPr="00492AC3">
              <w:rPr>
                <w:rFonts w:ascii="Times New Roman" w:hAnsi="Times New Roman"/>
                <w:b/>
                <w:bCs/>
                <w:sz w:val="20"/>
                <w:szCs w:val="20"/>
                <w:lang w:val="tt-RU"/>
              </w:rPr>
              <w:t>основная</w:t>
            </w:r>
            <w:proofErr w:type="gramEnd"/>
          </w:p>
          <w:p w:rsidR="001D2DE5" w:rsidRPr="00492AC3" w:rsidRDefault="001D2DE5" w:rsidP="001D2DE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92AC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общеобразовательная школа имени </w:t>
            </w:r>
          </w:p>
          <w:p w:rsidR="001D2DE5" w:rsidRPr="00492AC3" w:rsidRDefault="001D2DE5" w:rsidP="001D2DE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492AC3">
              <w:rPr>
                <w:rFonts w:ascii="Times New Roman" w:hAnsi="Times New Roman"/>
                <w:b/>
                <w:bCs/>
                <w:sz w:val="20"/>
                <w:szCs w:val="20"/>
              </w:rPr>
              <w:t>Рафката</w:t>
            </w:r>
            <w:proofErr w:type="spellEnd"/>
            <w:r w:rsidRPr="00492AC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Закирова»</w:t>
            </w:r>
          </w:p>
          <w:p w:rsidR="001D2DE5" w:rsidRPr="00492AC3" w:rsidRDefault="001D2DE5" w:rsidP="001D2DE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492AC3">
              <w:rPr>
                <w:rFonts w:ascii="Times New Roman" w:hAnsi="Times New Roman"/>
                <w:b/>
                <w:bCs/>
                <w:sz w:val="20"/>
                <w:szCs w:val="20"/>
              </w:rPr>
              <w:t>Мензелинского</w:t>
            </w:r>
            <w:proofErr w:type="spellEnd"/>
            <w:r w:rsidRPr="00492AC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муниципального района </w:t>
            </w:r>
          </w:p>
          <w:p w:rsidR="001D2DE5" w:rsidRPr="00492AC3" w:rsidRDefault="001D2DE5" w:rsidP="001D2DE5">
            <w:pPr>
              <w:spacing w:after="0" w:line="240" w:lineRule="auto"/>
              <w:jc w:val="center"/>
              <w:rPr>
                <w:rFonts w:ascii="Pragmatica" w:hAnsi="Pragmatica"/>
                <w:sz w:val="20"/>
                <w:szCs w:val="20"/>
              </w:rPr>
            </w:pPr>
            <w:r w:rsidRPr="00492AC3">
              <w:rPr>
                <w:rFonts w:ascii="Times New Roman" w:hAnsi="Times New Roman"/>
                <w:bCs/>
                <w:sz w:val="20"/>
                <w:szCs w:val="20"/>
              </w:rPr>
              <w:t>ул</w:t>
            </w:r>
            <w:proofErr w:type="gramStart"/>
            <w:r w:rsidRPr="00492AC3">
              <w:rPr>
                <w:rFonts w:ascii="Times New Roman" w:hAnsi="Times New Roman"/>
                <w:bCs/>
                <w:sz w:val="20"/>
                <w:szCs w:val="20"/>
              </w:rPr>
              <w:t>.Ш</w:t>
            </w:r>
            <w:proofErr w:type="gramEnd"/>
            <w:r w:rsidRPr="00492AC3">
              <w:rPr>
                <w:rFonts w:ascii="Times New Roman" w:hAnsi="Times New Roman"/>
                <w:bCs/>
                <w:sz w:val="20"/>
                <w:szCs w:val="20"/>
              </w:rPr>
              <w:t>кольная,д.2,</w:t>
            </w:r>
            <w:r w:rsidRPr="00492AC3">
              <w:rPr>
                <w:rFonts w:ascii="Pragmatica" w:hAnsi="Pragmatica"/>
                <w:sz w:val="20"/>
                <w:szCs w:val="20"/>
              </w:rPr>
              <w:t xml:space="preserve">Мензелинский район, </w:t>
            </w:r>
            <w:r w:rsidRPr="00492AC3">
              <w:rPr>
                <w:rFonts w:ascii="Pragmatica" w:hAnsi="Pragmatica"/>
                <w:sz w:val="20"/>
                <w:szCs w:val="20"/>
                <w:lang w:val="tt-RU"/>
              </w:rPr>
              <w:t>д.Урусово</w:t>
            </w:r>
            <w:r w:rsidRPr="00492AC3">
              <w:rPr>
                <w:rFonts w:ascii="Pragmatica" w:hAnsi="Pragmatica"/>
                <w:sz w:val="20"/>
                <w:szCs w:val="20"/>
              </w:rPr>
              <w:t>,423706</w:t>
            </w:r>
          </w:p>
          <w:p w:rsidR="001D2DE5" w:rsidRPr="00492AC3" w:rsidRDefault="001D2DE5" w:rsidP="001D2DE5">
            <w:pPr>
              <w:spacing w:after="0" w:line="240" w:lineRule="auto"/>
              <w:jc w:val="center"/>
              <w:rPr>
                <w:rFonts w:ascii="Pragmatica" w:hAnsi="Pragmatica"/>
                <w:sz w:val="20"/>
                <w:szCs w:val="20"/>
              </w:rPr>
            </w:pPr>
            <w:r w:rsidRPr="00492AC3">
              <w:rPr>
                <w:rFonts w:ascii="Pragmatica" w:hAnsi="Pragmatica"/>
                <w:sz w:val="20"/>
                <w:szCs w:val="20"/>
              </w:rPr>
              <w:t>Тел./факс: (85555)2-79-89</w:t>
            </w:r>
          </w:p>
          <w:p w:rsidR="001D2DE5" w:rsidRPr="00492AC3" w:rsidRDefault="001D2DE5" w:rsidP="001D2DE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  <w:shd w:val="clear" w:color="auto" w:fill="F3F3F3"/>
              </w:rPr>
            </w:pPr>
            <w:r w:rsidRPr="00492AC3"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  <w:r w:rsidRPr="00492AC3">
              <w:rPr>
                <w:rFonts w:ascii="Times New Roman" w:hAnsi="Times New Roman"/>
                <w:sz w:val="20"/>
                <w:szCs w:val="20"/>
              </w:rPr>
              <w:t>-</w:t>
            </w:r>
            <w:r w:rsidRPr="00492AC3">
              <w:rPr>
                <w:rFonts w:ascii="Times New Roman" w:hAnsi="Times New Roman"/>
                <w:sz w:val="20"/>
                <w:szCs w:val="20"/>
                <w:lang w:val="en-US"/>
              </w:rPr>
              <w:t>mail</w:t>
            </w:r>
            <w:r w:rsidRPr="00492AC3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hyperlink r:id="rId5" w:history="1">
              <w:r w:rsidRPr="00492AC3">
                <w:rPr>
                  <w:rStyle w:val="a8"/>
                  <w:rFonts w:cs="Arial"/>
                  <w:sz w:val="20"/>
                  <w:szCs w:val="20"/>
                  <w:shd w:val="clear" w:color="auto" w:fill="F3F3F3"/>
                  <w:lang w:val="en-US"/>
                </w:rPr>
                <w:t>urus</w:t>
              </w:r>
              <w:r w:rsidRPr="00492AC3">
                <w:rPr>
                  <w:rStyle w:val="a8"/>
                  <w:rFonts w:cs="Arial"/>
                  <w:sz w:val="20"/>
                  <w:szCs w:val="20"/>
                  <w:shd w:val="clear" w:color="auto" w:fill="F3F3F3"/>
                </w:rPr>
                <w:t>_</w:t>
              </w:r>
              <w:r w:rsidRPr="00492AC3">
                <w:rPr>
                  <w:rStyle w:val="a8"/>
                  <w:rFonts w:cs="Arial"/>
                  <w:sz w:val="20"/>
                  <w:szCs w:val="20"/>
                  <w:shd w:val="clear" w:color="auto" w:fill="F3F3F3"/>
                  <w:lang w:val="en-US"/>
                </w:rPr>
                <w:t>sh</w:t>
              </w:r>
              <w:r w:rsidRPr="00492AC3">
                <w:rPr>
                  <w:rStyle w:val="a8"/>
                  <w:rFonts w:cs="Arial"/>
                  <w:sz w:val="20"/>
                  <w:szCs w:val="20"/>
                  <w:shd w:val="clear" w:color="auto" w:fill="F3F3F3"/>
                </w:rPr>
                <w:t>@</w:t>
              </w:r>
              <w:r w:rsidRPr="00492AC3">
                <w:rPr>
                  <w:rStyle w:val="a8"/>
                  <w:rFonts w:cs="Arial"/>
                  <w:sz w:val="20"/>
                  <w:szCs w:val="20"/>
                  <w:shd w:val="clear" w:color="auto" w:fill="F3F3F3"/>
                  <w:lang w:val="en-US"/>
                </w:rPr>
                <w:t>mail</w:t>
              </w:r>
              <w:r w:rsidRPr="00492AC3">
                <w:rPr>
                  <w:rStyle w:val="a8"/>
                  <w:rFonts w:cs="Arial"/>
                  <w:sz w:val="20"/>
                  <w:szCs w:val="20"/>
                  <w:shd w:val="clear" w:color="auto" w:fill="F3F3F3"/>
                </w:rPr>
                <w:t>.</w:t>
              </w:r>
              <w:proofErr w:type="spellStart"/>
              <w:r w:rsidRPr="00492AC3">
                <w:rPr>
                  <w:rStyle w:val="a8"/>
                  <w:rFonts w:cs="Arial"/>
                  <w:sz w:val="20"/>
                  <w:szCs w:val="20"/>
                  <w:shd w:val="clear" w:color="auto" w:fill="F3F3F3"/>
                  <w:lang w:val="en-US"/>
                </w:rPr>
                <w:t>ru</w:t>
              </w:r>
              <w:proofErr w:type="spellEnd"/>
            </w:hyperlink>
            <w:r w:rsidRPr="00492AC3">
              <w:rPr>
                <w:rFonts w:ascii="Arial" w:hAnsi="Arial" w:cs="Arial"/>
                <w:color w:val="333333"/>
                <w:sz w:val="20"/>
                <w:szCs w:val="20"/>
                <w:shd w:val="clear" w:color="auto" w:fill="F3F3F3"/>
              </w:rPr>
              <w:t>,</w:t>
            </w:r>
          </w:p>
          <w:p w:rsidR="001D2DE5" w:rsidRPr="00492AC3" w:rsidRDefault="001D2DE5" w:rsidP="001D2DE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hyperlink r:id="rId6" w:history="1">
              <w:r w:rsidRPr="00492AC3">
                <w:rPr>
                  <w:rStyle w:val="a8"/>
                  <w:sz w:val="20"/>
                  <w:szCs w:val="20"/>
                </w:rPr>
                <w:t>https://edu.tatar.ru/menzelinsk/urusovo/sch</w:t>
              </w:r>
            </w:hyperlink>
          </w:p>
        </w:tc>
        <w:tc>
          <w:tcPr>
            <w:tcW w:w="1630" w:type="dxa"/>
          </w:tcPr>
          <w:p w:rsidR="001D2DE5" w:rsidRPr="00492AC3" w:rsidRDefault="001D2DE5" w:rsidP="001D2DE5">
            <w:pPr>
              <w:spacing w:after="0" w:line="240" w:lineRule="auto"/>
              <w:ind w:right="84"/>
              <w:jc w:val="center"/>
              <w:rPr>
                <w:rFonts w:ascii="Academy" w:eastAsia="Times New Roman" w:hAnsi="Academy"/>
                <w:b/>
                <w:sz w:val="20"/>
                <w:szCs w:val="20"/>
                <w:lang w:val="be-BY"/>
              </w:rPr>
            </w:pPr>
          </w:p>
          <w:p w:rsidR="001D2DE5" w:rsidRPr="00492AC3" w:rsidRDefault="001D2DE5" w:rsidP="001D2DE5">
            <w:pPr>
              <w:spacing w:after="0" w:line="240" w:lineRule="auto"/>
              <w:ind w:right="84"/>
              <w:rPr>
                <w:rFonts w:ascii="Academy" w:hAnsi="Academy"/>
                <w:b/>
                <w:sz w:val="20"/>
                <w:szCs w:val="20"/>
                <w:lang w:val="be-BY"/>
              </w:rPr>
            </w:pPr>
          </w:p>
          <w:p w:rsidR="001D2DE5" w:rsidRPr="00492AC3" w:rsidRDefault="001D2DE5" w:rsidP="001D2DE5">
            <w:pPr>
              <w:spacing w:after="0" w:line="240" w:lineRule="auto"/>
              <w:ind w:firstLine="709"/>
              <w:jc w:val="both"/>
              <w:rPr>
                <w:sz w:val="20"/>
                <w:szCs w:val="20"/>
                <w:lang w:val="be-BY"/>
              </w:rPr>
            </w:pPr>
            <w:r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59264" behindDoc="0" locked="0" layoutInCell="1" allowOverlap="1" wp14:anchorId="195C7FEF" wp14:editId="0CA4A641">
                  <wp:simplePos x="0" y="0"/>
                  <wp:positionH relativeFrom="column">
                    <wp:posOffset>173990</wp:posOffset>
                  </wp:positionH>
                  <wp:positionV relativeFrom="paragraph">
                    <wp:posOffset>123825</wp:posOffset>
                  </wp:positionV>
                  <wp:extent cx="695960" cy="647700"/>
                  <wp:effectExtent l="19050" t="0" r="8890" b="0"/>
                  <wp:wrapNone/>
                  <wp:docPr id="1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960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1D2DE5" w:rsidRPr="00492AC3" w:rsidRDefault="001D2DE5" w:rsidP="001D2DE5">
            <w:pPr>
              <w:spacing w:after="0" w:line="240" w:lineRule="auto"/>
              <w:jc w:val="center"/>
              <w:rPr>
                <w:rFonts w:ascii="Academy" w:eastAsia="Times New Roman" w:hAnsi="Academy"/>
                <w:sz w:val="20"/>
                <w:szCs w:val="20"/>
                <w:lang w:val="be-BY"/>
              </w:rPr>
            </w:pPr>
          </w:p>
        </w:tc>
        <w:tc>
          <w:tcPr>
            <w:tcW w:w="4729" w:type="dxa"/>
            <w:hideMark/>
          </w:tcPr>
          <w:p w:rsidR="001D2DE5" w:rsidRPr="00492AC3" w:rsidRDefault="001D2DE5" w:rsidP="001D2DE5">
            <w:pPr>
              <w:keepNext/>
              <w:tabs>
                <w:tab w:val="left" w:pos="3895"/>
              </w:tabs>
              <w:spacing w:after="0" w:line="240" w:lineRule="auto"/>
              <w:ind w:right="201"/>
              <w:jc w:val="center"/>
              <w:outlineLvl w:val="0"/>
              <w:rPr>
                <w:rFonts w:ascii="Times New Roman Tat" w:eastAsia="Times New Roman" w:hAnsi="Times New Roman Tat"/>
                <w:b/>
                <w:sz w:val="20"/>
                <w:szCs w:val="20"/>
                <w:lang w:val="be-BY"/>
              </w:rPr>
            </w:pPr>
            <w:r w:rsidRPr="00492AC3">
              <w:rPr>
                <w:rFonts w:ascii="Times New Roman Tat" w:hAnsi="Times New Roman Tat"/>
                <w:b/>
                <w:sz w:val="20"/>
                <w:szCs w:val="20"/>
                <w:lang w:val="be-BY"/>
              </w:rPr>
              <w:t>Минзәлә муниципаль районы</w:t>
            </w:r>
          </w:p>
          <w:p w:rsidR="001D2DE5" w:rsidRPr="00492AC3" w:rsidRDefault="001D2DE5" w:rsidP="001D2DE5">
            <w:pPr>
              <w:keepNext/>
              <w:tabs>
                <w:tab w:val="left" w:pos="3895"/>
              </w:tabs>
              <w:spacing w:after="0" w:line="240" w:lineRule="auto"/>
              <w:ind w:right="201"/>
              <w:jc w:val="center"/>
              <w:outlineLvl w:val="0"/>
              <w:rPr>
                <w:rFonts w:ascii="Times New Roman Tat" w:hAnsi="Times New Roman Tat"/>
                <w:b/>
                <w:sz w:val="20"/>
                <w:szCs w:val="20"/>
                <w:lang w:val="be-BY"/>
              </w:rPr>
            </w:pPr>
            <w:r w:rsidRPr="00492AC3">
              <w:rPr>
                <w:rFonts w:ascii="Times New Roman Tat" w:hAnsi="Times New Roman Tat"/>
                <w:b/>
                <w:sz w:val="20"/>
                <w:szCs w:val="20"/>
                <w:lang w:val="be-BY"/>
              </w:rPr>
              <w:t>“</w:t>
            </w:r>
            <w:r w:rsidRPr="00492AC3">
              <w:rPr>
                <w:rFonts w:ascii="Times New Roman Tat" w:hAnsi="Times New Roman Tat"/>
                <w:b/>
                <w:sz w:val="20"/>
                <w:szCs w:val="20"/>
                <w:lang w:val="tt-RU"/>
              </w:rPr>
              <w:t xml:space="preserve">Рәфкат Закиров исемендәге </w:t>
            </w:r>
            <w:r w:rsidRPr="00492AC3">
              <w:rPr>
                <w:rFonts w:ascii="Times New Roman Tat" w:hAnsi="Times New Roman Tat"/>
                <w:b/>
                <w:sz w:val="20"/>
                <w:szCs w:val="20"/>
                <w:lang w:val="be-BY"/>
              </w:rPr>
              <w:t xml:space="preserve">Урыс </w:t>
            </w:r>
            <w:r w:rsidRPr="00492AC3">
              <w:rPr>
                <w:rFonts w:ascii="Times New Roman Tat" w:hAnsi="Times New Roman Tat"/>
                <w:b/>
                <w:sz w:val="20"/>
                <w:szCs w:val="20"/>
                <w:lang w:val="tt-RU"/>
              </w:rPr>
              <w:t>төп</w:t>
            </w:r>
            <w:r w:rsidRPr="00492AC3">
              <w:rPr>
                <w:rFonts w:ascii="Times New Roman Tat" w:hAnsi="Times New Roman Tat"/>
                <w:b/>
                <w:sz w:val="20"/>
                <w:szCs w:val="20"/>
                <w:lang w:val="be-BY"/>
              </w:rPr>
              <w:t xml:space="preserve">  гомуми белем мәктәбе“ </w:t>
            </w:r>
          </w:p>
          <w:p w:rsidR="001D2DE5" w:rsidRPr="00492AC3" w:rsidRDefault="001D2DE5" w:rsidP="001D2DE5">
            <w:pPr>
              <w:keepNext/>
              <w:tabs>
                <w:tab w:val="left" w:pos="3895"/>
              </w:tabs>
              <w:spacing w:after="0" w:line="240" w:lineRule="auto"/>
              <w:ind w:right="201"/>
              <w:jc w:val="center"/>
              <w:outlineLvl w:val="0"/>
              <w:rPr>
                <w:rFonts w:ascii="Times New Roman Tat" w:hAnsi="Times New Roman Tat"/>
                <w:sz w:val="20"/>
                <w:szCs w:val="20"/>
                <w:lang w:val="be-BY"/>
              </w:rPr>
            </w:pPr>
            <w:r w:rsidRPr="00492AC3">
              <w:rPr>
                <w:rFonts w:ascii="Times New Roman Tat" w:hAnsi="Times New Roman Tat"/>
                <w:b/>
                <w:sz w:val="20"/>
                <w:szCs w:val="20"/>
                <w:lang w:val="be-BY"/>
              </w:rPr>
              <w:t>гомуми белем муниципаль бюджет учреждениесе</w:t>
            </w:r>
          </w:p>
          <w:p w:rsidR="001D2DE5" w:rsidRPr="00492AC3" w:rsidRDefault="001D2DE5" w:rsidP="001D2DE5">
            <w:pPr>
              <w:spacing w:after="0" w:line="240" w:lineRule="auto"/>
              <w:jc w:val="center"/>
              <w:rPr>
                <w:rFonts w:ascii="Times New Roman Tat" w:hAnsi="Times New Roman Tat"/>
                <w:sz w:val="20"/>
                <w:szCs w:val="20"/>
                <w:lang w:val="tt-RU"/>
              </w:rPr>
            </w:pPr>
            <w:r w:rsidRPr="00492AC3">
              <w:rPr>
                <w:rFonts w:ascii="Times New Roman Tat" w:hAnsi="Times New Roman Tat"/>
                <w:sz w:val="20"/>
                <w:szCs w:val="20"/>
                <w:lang w:val="tt-RU"/>
              </w:rPr>
              <w:t>Мәктәп ур., 2 нче йорт,</w:t>
            </w:r>
          </w:p>
          <w:p w:rsidR="001D2DE5" w:rsidRPr="00492AC3" w:rsidRDefault="001D2DE5" w:rsidP="001D2DE5">
            <w:pPr>
              <w:spacing w:after="0" w:line="240" w:lineRule="auto"/>
              <w:jc w:val="center"/>
              <w:rPr>
                <w:sz w:val="20"/>
                <w:szCs w:val="20"/>
                <w:lang w:val="be-BY"/>
              </w:rPr>
            </w:pPr>
            <w:r w:rsidRPr="00492AC3">
              <w:rPr>
                <w:rFonts w:ascii="Times New Roman Tat" w:hAnsi="Times New Roman Tat"/>
                <w:sz w:val="20"/>
                <w:szCs w:val="20"/>
                <w:lang w:val="be-BY"/>
              </w:rPr>
              <w:t xml:space="preserve"> Минзәлә районы, Урыс авылы,423706 </w:t>
            </w:r>
          </w:p>
          <w:p w:rsidR="001D2DE5" w:rsidRPr="00492AC3" w:rsidRDefault="001D2DE5" w:rsidP="001D2DE5">
            <w:pPr>
              <w:spacing w:after="0" w:line="240" w:lineRule="auto"/>
              <w:jc w:val="center"/>
              <w:rPr>
                <w:rFonts w:ascii="Times New Roman Tat" w:hAnsi="Times New Roman Tat"/>
                <w:sz w:val="20"/>
                <w:szCs w:val="20"/>
                <w:lang w:val="tt-RU"/>
              </w:rPr>
            </w:pPr>
            <w:r w:rsidRPr="00492AC3">
              <w:rPr>
                <w:rFonts w:ascii="Times New Roman Tat" w:hAnsi="Times New Roman Tat"/>
                <w:sz w:val="20"/>
                <w:szCs w:val="20"/>
                <w:lang w:val="be-BY"/>
              </w:rPr>
              <w:t>Тел./факс: (85555) 2–</w:t>
            </w:r>
            <w:r w:rsidRPr="00492AC3">
              <w:rPr>
                <w:rFonts w:ascii="Times New Roman Tat" w:hAnsi="Times New Roman Tat"/>
                <w:sz w:val="20"/>
                <w:szCs w:val="20"/>
                <w:lang w:val="tt-RU"/>
              </w:rPr>
              <w:t>79</w:t>
            </w:r>
            <w:r w:rsidRPr="00492AC3">
              <w:rPr>
                <w:rFonts w:ascii="Times New Roman Tat" w:hAnsi="Times New Roman Tat"/>
                <w:sz w:val="20"/>
                <w:szCs w:val="20"/>
                <w:lang w:val="be-BY"/>
              </w:rPr>
              <w:t>-</w:t>
            </w:r>
            <w:r w:rsidRPr="00492AC3">
              <w:rPr>
                <w:rFonts w:ascii="Times New Roman Tat" w:hAnsi="Times New Roman Tat"/>
                <w:sz w:val="20"/>
                <w:szCs w:val="20"/>
                <w:lang w:val="tt-RU"/>
              </w:rPr>
              <w:t>89</w:t>
            </w:r>
          </w:p>
          <w:p w:rsidR="001D2DE5" w:rsidRPr="00492AC3" w:rsidRDefault="001D2DE5" w:rsidP="001D2DE5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  <w:shd w:val="clear" w:color="auto" w:fill="F3F3F3"/>
                <w:lang w:val="tt-RU"/>
              </w:rPr>
            </w:pPr>
            <w:r w:rsidRPr="00492AC3">
              <w:rPr>
                <w:rFonts w:ascii="Times New Roman" w:hAnsi="Times New Roman"/>
                <w:sz w:val="20"/>
                <w:szCs w:val="20"/>
                <w:lang w:val="tt-RU"/>
              </w:rPr>
              <w:t>e</w:t>
            </w:r>
            <w:r w:rsidRPr="00492AC3">
              <w:rPr>
                <w:rFonts w:ascii="Times New Roman" w:hAnsi="Times New Roman"/>
                <w:sz w:val="20"/>
                <w:szCs w:val="20"/>
                <w:lang w:val="be-BY"/>
              </w:rPr>
              <w:t>-</w:t>
            </w:r>
            <w:r w:rsidRPr="00492AC3">
              <w:rPr>
                <w:rFonts w:ascii="Times New Roman" w:hAnsi="Times New Roman"/>
                <w:sz w:val="20"/>
                <w:szCs w:val="20"/>
                <w:lang w:val="tt-RU"/>
              </w:rPr>
              <w:t>mail</w:t>
            </w:r>
            <w:r w:rsidRPr="00492AC3">
              <w:rPr>
                <w:rFonts w:ascii="Times New Roman" w:hAnsi="Times New Roman"/>
                <w:sz w:val="20"/>
                <w:szCs w:val="20"/>
                <w:lang w:val="be-BY"/>
              </w:rPr>
              <w:t xml:space="preserve">: </w:t>
            </w:r>
            <w:r w:rsidRPr="00492AC3">
              <w:rPr>
                <w:sz w:val="20"/>
                <w:szCs w:val="20"/>
              </w:rPr>
              <w:fldChar w:fldCharType="begin"/>
            </w:r>
            <w:r w:rsidRPr="00492AC3">
              <w:rPr>
                <w:sz w:val="20"/>
                <w:szCs w:val="20"/>
                <w:lang w:val="en-AU"/>
              </w:rPr>
              <w:instrText xml:space="preserve"> HYPERLINK "mailto:urus_sh@mail.ru" </w:instrText>
            </w:r>
            <w:r w:rsidRPr="00492AC3">
              <w:rPr>
                <w:sz w:val="20"/>
                <w:szCs w:val="20"/>
              </w:rPr>
              <w:fldChar w:fldCharType="separate"/>
            </w:r>
            <w:r w:rsidRPr="00492AC3">
              <w:rPr>
                <w:rStyle w:val="a8"/>
                <w:rFonts w:cs="Arial"/>
                <w:sz w:val="20"/>
                <w:szCs w:val="20"/>
                <w:shd w:val="clear" w:color="auto" w:fill="F3F3F3"/>
                <w:lang w:val="tt-RU"/>
              </w:rPr>
              <w:t>urus</w:t>
            </w:r>
            <w:r w:rsidRPr="00492AC3">
              <w:rPr>
                <w:rStyle w:val="a8"/>
                <w:rFonts w:cs="Arial"/>
                <w:sz w:val="20"/>
                <w:szCs w:val="20"/>
                <w:shd w:val="clear" w:color="auto" w:fill="F3F3F3"/>
                <w:lang w:val="be-BY"/>
              </w:rPr>
              <w:t>_</w:t>
            </w:r>
            <w:r w:rsidRPr="00492AC3">
              <w:rPr>
                <w:rStyle w:val="a8"/>
                <w:rFonts w:cs="Arial"/>
                <w:sz w:val="20"/>
                <w:szCs w:val="20"/>
                <w:shd w:val="clear" w:color="auto" w:fill="F3F3F3"/>
                <w:lang w:val="tt-RU"/>
              </w:rPr>
              <w:t>sh</w:t>
            </w:r>
            <w:r w:rsidRPr="00492AC3">
              <w:rPr>
                <w:rStyle w:val="a8"/>
                <w:rFonts w:cs="Arial"/>
                <w:sz w:val="20"/>
                <w:szCs w:val="20"/>
                <w:shd w:val="clear" w:color="auto" w:fill="F3F3F3"/>
                <w:lang w:val="be-BY"/>
              </w:rPr>
              <w:t>@</w:t>
            </w:r>
            <w:r w:rsidRPr="00492AC3">
              <w:rPr>
                <w:rStyle w:val="a8"/>
                <w:rFonts w:cs="Arial"/>
                <w:sz w:val="20"/>
                <w:szCs w:val="20"/>
                <w:shd w:val="clear" w:color="auto" w:fill="F3F3F3"/>
                <w:lang w:val="tt-RU"/>
              </w:rPr>
              <w:t>mail</w:t>
            </w:r>
            <w:r w:rsidRPr="00492AC3">
              <w:rPr>
                <w:rStyle w:val="a8"/>
                <w:rFonts w:cs="Arial"/>
                <w:sz w:val="20"/>
                <w:szCs w:val="20"/>
                <w:shd w:val="clear" w:color="auto" w:fill="F3F3F3"/>
                <w:lang w:val="be-BY"/>
              </w:rPr>
              <w:t>.</w:t>
            </w:r>
            <w:r w:rsidRPr="00492AC3">
              <w:rPr>
                <w:rStyle w:val="a8"/>
                <w:rFonts w:cs="Arial"/>
                <w:sz w:val="20"/>
                <w:szCs w:val="20"/>
                <w:shd w:val="clear" w:color="auto" w:fill="F3F3F3"/>
                <w:lang w:val="tt-RU"/>
              </w:rPr>
              <w:t>ru</w:t>
            </w:r>
            <w:r w:rsidRPr="00492AC3">
              <w:rPr>
                <w:sz w:val="20"/>
                <w:szCs w:val="20"/>
              </w:rPr>
              <w:fldChar w:fldCharType="end"/>
            </w:r>
          </w:p>
          <w:p w:rsidR="001D2DE5" w:rsidRPr="00492AC3" w:rsidRDefault="001D2DE5" w:rsidP="001D2DE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</w:pPr>
            <w:hyperlink r:id="rId8" w:history="1">
              <w:r w:rsidRPr="00492AC3">
                <w:rPr>
                  <w:rStyle w:val="a8"/>
                  <w:sz w:val="20"/>
                  <w:szCs w:val="20"/>
                  <w:lang w:val="tt-RU"/>
                </w:rPr>
                <w:t>https://edu.tatar.ru/menzelinsk/urusovo/sch</w:t>
              </w:r>
            </w:hyperlink>
          </w:p>
        </w:tc>
      </w:tr>
    </w:tbl>
    <w:p w:rsidR="001D2DE5" w:rsidRPr="002B5272" w:rsidRDefault="001D2DE5" w:rsidP="001D2DE5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1D2DE5" w:rsidRPr="00492AC3" w:rsidRDefault="001D2DE5" w:rsidP="001D2DE5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</w:rPr>
      </w:pPr>
      <w:r w:rsidRPr="00492AC3">
        <w:rPr>
          <w:rFonts w:ascii="Times New Roman" w:hAnsi="Times New Roman"/>
          <w:sz w:val="20"/>
          <w:szCs w:val="20"/>
        </w:rPr>
        <w:t>ОКПО 54438649; ОГРН 1021605554618; ИНН/КПП: 1628004369/162801001</w:t>
      </w:r>
    </w:p>
    <w:p w:rsidR="001D2DE5" w:rsidRDefault="001D2DE5" w:rsidP="001D2DE5">
      <w:pPr>
        <w:spacing w:after="0" w:line="240" w:lineRule="auto"/>
        <w:ind w:right="-4963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____________________________________________________________________________________________________________</w:t>
      </w:r>
    </w:p>
    <w:p w:rsidR="001D2DE5" w:rsidRDefault="001D2DE5" w:rsidP="001D2D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ПРИКАЗ</w:t>
      </w:r>
    </w:p>
    <w:p w:rsidR="001D2DE5" w:rsidRDefault="001D2DE5" w:rsidP="001D2DE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01.03.2023 года                                                                                                                   № 38</w:t>
      </w:r>
    </w:p>
    <w:p w:rsidR="001D2DE5" w:rsidRPr="002B5272" w:rsidRDefault="001D2DE5" w:rsidP="001D2DE5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1D2DE5" w:rsidRPr="0090255E" w:rsidRDefault="001D2DE5" w:rsidP="001D2DE5">
      <w:pPr>
        <w:autoSpaceDE w:val="0"/>
        <w:autoSpaceDN w:val="0"/>
        <w:adjustRightInd w:val="0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90255E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Об организации приема детей в 1-е классы на 2023/24 учебный год</w:t>
      </w:r>
    </w:p>
    <w:p w:rsidR="001D2DE5" w:rsidRPr="0090255E" w:rsidRDefault="001D2DE5" w:rsidP="001D2DE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50505"/>
          <w:w w:val="95"/>
          <w:sz w:val="24"/>
          <w:szCs w:val="24"/>
        </w:rPr>
      </w:pPr>
      <w:r w:rsidRPr="0090255E">
        <w:rPr>
          <w:rFonts w:ascii="Times New Roman" w:hAnsi="Times New Roman" w:cs="Times New Roman"/>
          <w:color w:val="0F0F0F"/>
          <w:w w:val="95"/>
          <w:sz w:val="24"/>
          <w:szCs w:val="24"/>
        </w:rPr>
        <w:t>На</w:t>
      </w:r>
      <w:r w:rsidRPr="0090255E">
        <w:rPr>
          <w:rFonts w:ascii="Times New Roman" w:hAnsi="Times New Roman" w:cs="Times New Roman"/>
          <w:color w:val="0F0F0F"/>
          <w:w w:val="95"/>
          <w:sz w:val="24"/>
          <w:szCs w:val="24"/>
        </w:rPr>
        <w:t xml:space="preserve">  </w:t>
      </w:r>
      <w:r w:rsidRPr="0090255E">
        <w:rPr>
          <w:rFonts w:ascii="Times New Roman" w:hAnsi="Times New Roman" w:cs="Times New Roman"/>
          <w:w w:val="95"/>
          <w:sz w:val="24"/>
          <w:szCs w:val="24"/>
        </w:rPr>
        <w:t>основании статьи 28</w:t>
      </w:r>
      <w:r w:rsidRPr="0090255E">
        <w:rPr>
          <w:rFonts w:ascii="Times New Roman" w:hAnsi="Times New Roman" w:cs="Times New Roman"/>
          <w:w w:val="95"/>
          <w:sz w:val="24"/>
          <w:szCs w:val="24"/>
        </w:rPr>
        <w:t xml:space="preserve"> </w:t>
      </w:r>
      <w:r w:rsidRPr="0090255E">
        <w:rPr>
          <w:rFonts w:ascii="Times New Roman" w:hAnsi="Times New Roman" w:cs="Times New Roman"/>
          <w:w w:val="95"/>
          <w:sz w:val="24"/>
          <w:szCs w:val="24"/>
        </w:rPr>
        <w:t xml:space="preserve">Федерального закона </w:t>
      </w:r>
      <w:r w:rsidRPr="0090255E">
        <w:rPr>
          <w:rFonts w:ascii="Times New Roman" w:hAnsi="Times New Roman" w:cs="Times New Roman"/>
          <w:color w:val="080808"/>
          <w:w w:val="95"/>
          <w:sz w:val="24"/>
          <w:szCs w:val="24"/>
        </w:rPr>
        <w:t xml:space="preserve">от </w:t>
      </w:r>
      <w:r w:rsidRPr="0090255E">
        <w:rPr>
          <w:rFonts w:ascii="Times New Roman" w:hAnsi="Times New Roman" w:cs="Times New Roman"/>
          <w:w w:val="95"/>
          <w:sz w:val="24"/>
          <w:szCs w:val="24"/>
        </w:rPr>
        <w:t xml:space="preserve">29.12.2012 </w:t>
      </w:r>
      <w:r w:rsidRPr="0090255E">
        <w:rPr>
          <w:rFonts w:ascii="Times New Roman" w:hAnsi="Times New Roman" w:cs="Times New Roman"/>
          <w:color w:val="080808"/>
          <w:w w:val="95"/>
          <w:sz w:val="24"/>
          <w:szCs w:val="24"/>
        </w:rPr>
        <w:t>N</w:t>
      </w:r>
      <w:r w:rsidRPr="0090255E">
        <w:rPr>
          <w:rFonts w:ascii="Times New Roman" w:hAnsi="Times New Roman" w:cs="Times New Roman"/>
          <w:w w:val="95"/>
          <w:sz w:val="24"/>
          <w:szCs w:val="24"/>
        </w:rPr>
        <w:t xml:space="preserve">273-ФЗ </w:t>
      </w:r>
      <w:r w:rsidRPr="0090255E">
        <w:rPr>
          <w:rFonts w:ascii="Times New Roman" w:hAnsi="Times New Roman" w:cs="Times New Roman"/>
          <w:color w:val="080808"/>
          <w:w w:val="95"/>
          <w:sz w:val="24"/>
          <w:szCs w:val="24"/>
        </w:rPr>
        <w:t>«Об</w:t>
      </w:r>
      <w:r w:rsidR="0090255E" w:rsidRPr="0090255E">
        <w:rPr>
          <w:rFonts w:ascii="Times New Roman" w:hAnsi="Times New Roman" w:cs="Times New Roman"/>
          <w:color w:val="080808"/>
          <w:w w:val="95"/>
          <w:sz w:val="24"/>
          <w:szCs w:val="24"/>
        </w:rPr>
        <w:t xml:space="preserve"> </w:t>
      </w:r>
      <w:r w:rsidRPr="0090255E">
        <w:rPr>
          <w:rFonts w:ascii="Times New Roman" w:hAnsi="Times New Roman" w:cs="Times New Roman"/>
          <w:w w:val="95"/>
          <w:sz w:val="24"/>
          <w:szCs w:val="24"/>
        </w:rPr>
        <w:t xml:space="preserve">образовании </w:t>
      </w:r>
      <w:r w:rsidRPr="0090255E">
        <w:rPr>
          <w:rFonts w:ascii="Times New Roman" w:hAnsi="Times New Roman" w:cs="Times New Roman"/>
          <w:color w:val="0E0E0E"/>
          <w:w w:val="95"/>
          <w:sz w:val="24"/>
          <w:szCs w:val="24"/>
        </w:rPr>
        <w:t>в</w:t>
      </w:r>
      <w:r w:rsidRPr="0090255E">
        <w:rPr>
          <w:rFonts w:ascii="Times New Roman" w:hAnsi="Times New Roman" w:cs="Times New Roman"/>
          <w:color w:val="0E0E0E"/>
          <w:w w:val="95"/>
          <w:sz w:val="24"/>
          <w:szCs w:val="24"/>
        </w:rPr>
        <w:t xml:space="preserve"> </w:t>
      </w:r>
      <w:r w:rsidRPr="0090255E">
        <w:rPr>
          <w:rFonts w:ascii="Times New Roman" w:hAnsi="Times New Roman" w:cs="Times New Roman"/>
          <w:color w:val="050505"/>
          <w:w w:val="95"/>
          <w:sz w:val="24"/>
          <w:szCs w:val="24"/>
        </w:rPr>
        <w:t xml:space="preserve">РФ», </w:t>
      </w:r>
    </w:p>
    <w:p w:rsidR="001D2DE5" w:rsidRPr="0090255E" w:rsidRDefault="001D2DE5" w:rsidP="0090255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gramStart"/>
      <w:r w:rsidRPr="0090255E">
        <w:rPr>
          <w:rFonts w:ascii="Times New Roman" w:hAnsi="Times New Roman" w:cs="Times New Roman"/>
          <w:color w:val="050505"/>
          <w:sz w:val="24"/>
          <w:szCs w:val="24"/>
        </w:rPr>
        <w:t xml:space="preserve">приказа </w:t>
      </w:r>
      <w:proofErr w:type="spellStart"/>
      <w:r w:rsidRPr="0090255E">
        <w:rPr>
          <w:rFonts w:ascii="Times New Roman" w:hAnsi="Times New Roman" w:cs="Times New Roman"/>
          <w:color w:val="070707"/>
          <w:sz w:val="24"/>
          <w:szCs w:val="24"/>
        </w:rPr>
        <w:t>Минпросвещения</w:t>
      </w:r>
      <w:r w:rsidRPr="0090255E">
        <w:rPr>
          <w:rFonts w:ascii="Times New Roman" w:hAnsi="Times New Roman" w:cs="Times New Roman"/>
          <w:color w:val="0A0A0A"/>
          <w:sz w:val="24"/>
          <w:szCs w:val="24"/>
        </w:rPr>
        <w:t>России</w:t>
      </w:r>
      <w:proofErr w:type="spellEnd"/>
      <w:r w:rsidRPr="0090255E">
        <w:rPr>
          <w:rFonts w:ascii="Times New Roman" w:hAnsi="Times New Roman" w:cs="Times New Roman"/>
          <w:color w:val="0A0A0A"/>
          <w:sz w:val="24"/>
          <w:szCs w:val="24"/>
        </w:rPr>
        <w:t xml:space="preserve"> </w:t>
      </w:r>
      <w:r w:rsidRPr="0090255E">
        <w:rPr>
          <w:rFonts w:ascii="Times New Roman" w:hAnsi="Times New Roman" w:cs="Times New Roman"/>
          <w:sz w:val="24"/>
          <w:szCs w:val="24"/>
        </w:rPr>
        <w:t xml:space="preserve">от 30.08.2022 </w:t>
      </w:r>
      <w:r w:rsidRPr="0090255E">
        <w:rPr>
          <w:rFonts w:ascii="Times New Roman" w:hAnsi="Times New Roman" w:cs="Times New Roman"/>
          <w:color w:val="111111"/>
          <w:sz w:val="24"/>
          <w:szCs w:val="24"/>
        </w:rPr>
        <w:t>№</w:t>
      </w:r>
      <w:r w:rsidRPr="0090255E">
        <w:rPr>
          <w:rFonts w:ascii="Times New Roman" w:hAnsi="Times New Roman" w:cs="Times New Roman"/>
          <w:color w:val="0F0F0F"/>
          <w:sz w:val="24"/>
          <w:szCs w:val="24"/>
        </w:rPr>
        <w:t xml:space="preserve">784 </w:t>
      </w:r>
      <w:r w:rsidRPr="0090255E">
        <w:rPr>
          <w:rFonts w:ascii="Times New Roman" w:hAnsi="Times New Roman" w:cs="Times New Roman"/>
          <w:color w:val="151515"/>
          <w:sz w:val="24"/>
          <w:szCs w:val="24"/>
        </w:rPr>
        <w:t xml:space="preserve">«О </w:t>
      </w:r>
      <w:r w:rsidRPr="0090255E">
        <w:rPr>
          <w:rFonts w:ascii="Times New Roman" w:hAnsi="Times New Roman" w:cs="Times New Roman"/>
          <w:sz w:val="24"/>
          <w:szCs w:val="24"/>
        </w:rPr>
        <w:t xml:space="preserve">внесении изменений </w:t>
      </w:r>
      <w:r w:rsidRPr="0090255E">
        <w:rPr>
          <w:rFonts w:ascii="Times New Roman" w:hAnsi="Times New Roman" w:cs="Times New Roman"/>
          <w:color w:val="0C0C0C"/>
          <w:sz w:val="24"/>
          <w:szCs w:val="24"/>
        </w:rPr>
        <w:t xml:space="preserve">в </w:t>
      </w:r>
      <w:r w:rsidRPr="0090255E">
        <w:rPr>
          <w:rFonts w:ascii="Times New Roman" w:hAnsi="Times New Roman" w:cs="Times New Roman"/>
          <w:sz w:val="24"/>
          <w:szCs w:val="24"/>
        </w:rPr>
        <w:t xml:space="preserve">Порядок </w:t>
      </w:r>
      <w:r w:rsidRPr="0090255E">
        <w:rPr>
          <w:rFonts w:ascii="Times New Roman" w:hAnsi="Times New Roman" w:cs="Times New Roman"/>
          <w:color w:val="0A0A0A"/>
          <w:w w:val="95"/>
          <w:sz w:val="24"/>
          <w:szCs w:val="24"/>
        </w:rPr>
        <w:t xml:space="preserve">приема </w:t>
      </w:r>
      <w:proofErr w:type="spellStart"/>
      <w:r w:rsidRPr="0090255E">
        <w:rPr>
          <w:rFonts w:ascii="Times New Roman" w:hAnsi="Times New Roman" w:cs="Times New Roman"/>
          <w:w w:val="95"/>
          <w:sz w:val="24"/>
          <w:szCs w:val="24"/>
        </w:rPr>
        <w:t>наобучение</w:t>
      </w:r>
      <w:proofErr w:type="spellEnd"/>
      <w:r w:rsidRPr="0090255E">
        <w:rPr>
          <w:rFonts w:ascii="Times New Roman" w:hAnsi="Times New Roman" w:cs="Times New Roman"/>
          <w:w w:val="95"/>
          <w:sz w:val="24"/>
          <w:szCs w:val="24"/>
        </w:rPr>
        <w:t xml:space="preserve"> по </w:t>
      </w:r>
      <w:proofErr w:type="spellStart"/>
      <w:r w:rsidRPr="0090255E">
        <w:rPr>
          <w:rFonts w:ascii="Times New Roman" w:hAnsi="Times New Roman" w:cs="Times New Roman"/>
          <w:w w:val="95"/>
          <w:sz w:val="24"/>
          <w:szCs w:val="24"/>
        </w:rPr>
        <w:t>образовательнымпрограммам</w:t>
      </w:r>
      <w:proofErr w:type="spellEnd"/>
      <w:r w:rsidRPr="0090255E">
        <w:rPr>
          <w:rFonts w:ascii="Times New Roman" w:hAnsi="Times New Roman" w:cs="Times New Roman"/>
          <w:w w:val="95"/>
          <w:sz w:val="24"/>
          <w:szCs w:val="24"/>
        </w:rPr>
        <w:t xml:space="preserve"> начального общего, основного общего </w:t>
      </w:r>
      <w:r w:rsidRPr="0090255E">
        <w:rPr>
          <w:rFonts w:ascii="Times New Roman" w:hAnsi="Times New Roman" w:cs="Times New Roman"/>
          <w:color w:val="0C0C0C"/>
          <w:w w:val="95"/>
          <w:sz w:val="24"/>
          <w:szCs w:val="24"/>
        </w:rPr>
        <w:t xml:space="preserve">и </w:t>
      </w:r>
      <w:r w:rsidRPr="0090255E">
        <w:rPr>
          <w:rFonts w:ascii="Times New Roman" w:hAnsi="Times New Roman" w:cs="Times New Roman"/>
          <w:sz w:val="24"/>
          <w:szCs w:val="24"/>
        </w:rPr>
        <w:t xml:space="preserve">среднего общего образования, утвержденный приказом Министерства просвещения Российской Федерации </w:t>
      </w:r>
      <w:r w:rsidRPr="0090255E">
        <w:rPr>
          <w:rFonts w:ascii="Times New Roman" w:hAnsi="Times New Roman" w:cs="Times New Roman"/>
          <w:color w:val="0C0C0C"/>
          <w:sz w:val="24"/>
          <w:szCs w:val="24"/>
        </w:rPr>
        <w:t xml:space="preserve">от </w:t>
      </w:r>
      <w:r w:rsidRPr="0090255E">
        <w:rPr>
          <w:rFonts w:ascii="Times New Roman" w:hAnsi="Times New Roman" w:cs="Times New Roman"/>
          <w:color w:val="181818"/>
          <w:sz w:val="24"/>
          <w:szCs w:val="24"/>
        </w:rPr>
        <w:t xml:space="preserve">2 </w:t>
      </w:r>
      <w:r w:rsidRPr="0090255E">
        <w:rPr>
          <w:rFonts w:ascii="Times New Roman" w:hAnsi="Times New Roman" w:cs="Times New Roman"/>
          <w:sz w:val="24"/>
          <w:szCs w:val="24"/>
        </w:rPr>
        <w:t xml:space="preserve">сентября </w:t>
      </w:r>
      <w:r w:rsidRPr="0090255E">
        <w:rPr>
          <w:rFonts w:ascii="Times New Roman" w:hAnsi="Times New Roman" w:cs="Times New Roman"/>
          <w:color w:val="0A0A0A"/>
          <w:sz w:val="24"/>
          <w:szCs w:val="24"/>
        </w:rPr>
        <w:t xml:space="preserve">2020 </w:t>
      </w:r>
      <w:r w:rsidRPr="0090255E">
        <w:rPr>
          <w:rFonts w:ascii="Times New Roman" w:hAnsi="Times New Roman" w:cs="Times New Roman"/>
          <w:sz w:val="24"/>
          <w:szCs w:val="24"/>
        </w:rPr>
        <w:t xml:space="preserve">г. </w:t>
      </w:r>
      <w:r w:rsidRPr="0090255E">
        <w:rPr>
          <w:rFonts w:ascii="Times New Roman" w:hAnsi="Times New Roman" w:cs="Times New Roman"/>
          <w:color w:val="0C0C0C"/>
          <w:sz w:val="24"/>
          <w:szCs w:val="24"/>
        </w:rPr>
        <w:t xml:space="preserve">№ </w:t>
      </w:r>
      <w:r w:rsidRPr="0090255E">
        <w:rPr>
          <w:rFonts w:ascii="Times New Roman" w:hAnsi="Times New Roman" w:cs="Times New Roman"/>
          <w:sz w:val="24"/>
          <w:szCs w:val="24"/>
        </w:rPr>
        <w:t>458»,</w:t>
      </w:r>
      <w:r w:rsidRPr="0090255E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 целях обеспечения прав детей на получение обязательного общего образования  и организованного приема детей в первый класс </w:t>
      </w:r>
      <w:proofErr w:type="gramEnd"/>
    </w:p>
    <w:p w:rsidR="001D2DE5" w:rsidRPr="002B5272" w:rsidRDefault="001D2DE5" w:rsidP="001D2DE5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527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ПРИКАЗЫВАЮ</w:t>
      </w:r>
      <w:r w:rsidRPr="002B5272">
        <w:rPr>
          <w:rFonts w:ascii="Times New Roman" w:eastAsia="Calibri" w:hAnsi="Times New Roman" w:cs="Times New Roman"/>
          <w:sz w:val="24"/>
          <w:szCs w:val="24"/>
          <w:lang w:eastAsia="en-US"/>
        </w:rPr>
        <w:t>:</w:t>
      </w:r>
    </w:p>
    <w:p w:rsidR="001D2DE5" w:rsidRPr="002B5272" w:rsidRDefault="001D2DE5" w:rsidP="001D2DE5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527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1. Организовать прием в первые классы в соответствии с порядком, определенным Постановлением Руководителя Исполнительного комитета </w:t>
      </w:r>
      <w:proofErr w:type="spellStart"/>
      <w:r w:rsidRPr="002B5272">
        <w:rPr>
          <w:rFonts w:ascii="Times New Roman" w:eastAsia="Calibri" w:hAnsi="Times New Roman" w:cs="Times New Roman"/>
          <w:sz w:val="24"/>
          <w:szCs w:val="24"/>
          <w:lang w:eastAsia="en-US"/>
        </w:rPr>
        <w:t>Мензелинского</w:t>
      </w:r>
      <w:proofErr w:type="spellEnd"/>
      <w:r w:rsidRPr="002B527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муниципально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го района от «</w:t>
      </w:r>
      <w:r w:rsidRPr="005C16D5">
        <w:rPr>
          <w:rFonts w:ascii="Times New Roman" w:eastAsia="Calibri" w:hAnsi="Times New Roman" w:cs="Times New Roman"/>
          <w:sz w:val="24"/>
          <w:szCs w:val="24"/>
          <w:lang w:eastAsia="en-US"/>
        </w:rPr>
        <w:t>27</w:t>
      </w:r>
      <w:r w:rsidRPr="002B527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февраля  2023 г. № 58</w:t>
      </w:r>
      <w:r w:rsidRPr="002B527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«О закреплении общеобразовательных организаций за конкретными территориями </w:t>
      </w:r>
      <w:proofErr w:type="spellStart"/>
      <w:r w:rsidRPr="002B5272">
        <w:rPr>
          <w:rFonts w:ascii="Times New Roman" w:eastAsia="Calibri" w:hAnsi="Times New Roman" w:cs="Times New Roman"/>
          <w:sz w:val="24"/>
          <w:szCs w:val="24"/>
          <w:lang w:eastAsia="en-US"/>
        </w:rPr>
        <w:t>Мензелинского</w:t>
      </w:r>
      <w:proofErr w:type="spellEnd"/>
      <w:r w:rsidRPr="002B527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муниципального района»</w:t>
      </w:r>
    </w:p>
    <w:p w:rsidR="001D2DE5" w:rsidRPr="002B5272" w:rsidRDefault="001D2DE5" w:rsidP="001D2DE5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2.Определить на 2023-2024</w:t>
      </w:r>
      <w:r w:rsidRPr="002B527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учебный г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од количество первых классов – </w:t>
      </w:r>
      <w:r w:rsidRPr="0072556C">
        <w:rPr>
          <w:rFonts w:ascii="Times New Roman" w:eastAsia="Calibri" w:hAnsi="Times New Roman" w:cs="Times New Roman"/>
          <w:sz w:val="24"/>
          <w:szCs w:val="24"/>
          <w:lang w:eastAsia="en-US"/>
        </w:rPr>
        <w:t>1</w:t>
      </w:r>
      <w:r w:rsidRPr="002B527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(</w:t>
      </w:r>
      <w:r w:rsidRPr="0072556C">
        <w:rPr>
          <w:rFonts w:ascii="Times New Roman" w:eastAsia="Calibri" w:hAnsi="Times New Roman" w:cs="Times New Roman"/>
          <w:sz w:val="24"/>
          <w:szCs w:val="24"/>
          <w:lang w:eastAsia="en-US"/>
        </w:rPr>
        <w:t>один</w:t>
      </w:r>
      <w:r w:rsidRPr="002B5272">
        <w:rPr>
          <w:rFonts w:ascii="Times New Roman" w:eastAsia="Calibri" w:hAnsi="Times New Roman" w:cs="Times New Roman"/>
          <w:sz w:val="24"/>
          <w:szCs w:val="24"/>
          <w:lang w:eastAsia="en-US"/>
        </w:rPr>
        <w:t>) с наполняемостью в количе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стве 1</w:t>
      </w:r>
      <w:r w:rsidRPr="007476E1">
        <w:rPr>
          <w:rFonts w:ascii="Times New Roman" w:eastAsia="Calibri" w:hAnsi="Times New Roman" w:cs="Times New Roman"/>
          <w:sz w:val="24"/>
          <w:szCs w:val="24"/>
          <w:lang w:eastAsia="en-US"/>
        </w:rPr>
        <w:t>1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обучающихся </w:t>
      </w:r>
      <w:r w:rsidRPr="00A16AEB">
        <w:rPr>
          <w:rFonts w:ascii="Times New Roman" w:hAnsi="Times New Roman"/>
          <w:sz w:val="24"/>
          <w:szCs w:val="24"/>
        </w:rPr>
        <w:t>в МБОУ «</w:t>
      </w:r>
      <w:proofErr w:type="spellStart"/>
      <w:r w:rsidRPr="00A16AEB">
        <w:rPr>
          <w:rFonts w:ascii="Times New Roman" w:hAnsi="Times New Roman"/>
          <w:sz w:val="24"/>
          <w:szCs w:val="24"/>
        </w:rPr>
        <w:t>Урусовская</w:t>
      </w:r>
      <w:proofErr w:type="spellEnd"/>
      <w:r w:rsidRPr="00A16AEB">
        <w:rPr>
          <w:rFonts w:ascii="Times New Roman" w:hAnsi="Times New Roman"/>
          <w:sz w:val="24"/>
          <w:szCs w:val="24"/>
        </w:rPr>
        <w:t xml:space="preserve"> ООШ имени </w:t>
      </w:r>
      <w:proofErr w:type="spellStart"/>
      <w:r w:rsidRPr="00A16AEB">
        <w:rPr>
          <w:rFonts w:ascii="Times New Roman" w:hAnsi="Times New Roman"/>
          <w:sz w:val="24"/>
          <w:szCs w:val="24"/>
        </w:rPr>
        <w:t>Р.Закирова</w:t>
      </w:r>
      <w:proofErr w:type="spellEnd"/>
      <w:r>
        <w:rPr>
          <w:rFonts w:ascii="Times New Roman" w:hAnsi="Times New Roman"/>
          <w:sz w:val="24"/>
          <w:szCs w:val="24"/>
        </w:rPr>
        <w:t xml:space="preserve">»  и 1 </w:t>
      </w:r>
      <w:r w:rsidRPr="002B5272">
        <w:rPr>
          <w:rFonts w:ascii="Times New Roman" w:eastAsia="Calibri" w:hAnsi="Times New Roman" w:cs="Times New Roman"/>
          <w:sz w:val="24"/>
          <w:szCs w:val="24"/>
          <w:lang w:eastAsia="en-US"/>
        </w:rPr>
        <w:t>(</w:t>
      </w:r>
      <w:r w:rsidRPr="0072556C">
        <w:rPr>
          <w:rFonts w:ascii="Times New Roman" w:eastAsia="Calibri" w:hAnsi="Times New Roman" w:cs="Times New Roman"/>
          <w:sz w:val="24"/>
          <w:szCs w:val="24"/>
          <w:lang w:eastAsia="en-US"/>
        </w:rPr>
        <w:t>один</w:t>
      </w:r>
      <w:r w:rsidRPr="002B5272">
        <w:rPr>
          <w:rFonts w:ascii="Times New Roman" w:eastAsia="Calibri" w:hAnsi="Times New Roman" w:cs="Times New Roman"/>
          <w:sz w:val="24"/>
          <w:szCs w:val="24"/>
          <w:lang w:eastAsia="en-US"/>
        </w:rPr>
        <w:t>) с наполняемостью в количе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стве 4 обучающихся </w:t>
      </w:r>
      <w:r w:rsidRPr="00A16AEB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 xml:space="preserve">филиале </w:t>
      </w:r>
      <w:r w:rsidRPr="00A16AEB">
        <w:rPr>
          <w:rFonts w:ascii="Times New Roman" w:hAnsi="Times New Roman"/>
          <w:sz w:val="24"/>
          <w:szCs w:val="24"/>
        </w:rPr>
        <w:t>МБОУ «</w:t>
      </w:r>
      <w:proofErr w:type="spellStart"/>
      <w:r w:rsidRPr="00A16AEB">
        <w:rPr>
          <w:rFonts w:ascii="Times New Roman" w:hAnsi="Times New Roman"/>
          <w:sz w:val="24"/>
          <w:szCs w:val="24"/>
        </w:rPr>
        <w:t>Урусовская</w:t>
      </w:r>
      <w:proofErr w:type="spellEnd"/>
      <w:r w:rsidRPr="00A16AEB">
        <w:rPr>
          <w:rFonts w:ascii="Times New Roman" w:hAnsi="Times New Roman"/>
          <w:sz w:val="24"/>
          <w:szCs w:val="24"/>
        </w:rPr>
        <w:t xml:space="preserve"> ООШ имени </w:t>
      </w:r>
      <w:proofErr w:type="spellStart"/>
      <w:r w:rsidRPr="00A16AEB">
        <w:rPr>
          <w:rFonts w:ascii="Times New Roman" w:hAnsi="Times New Roman"/>
          <w:sz w:val="24"/>
          <w:szCs w:val="24"/>
        </w:rPr>
        <w:t>Р.Закирова</w:t>
      </w:r>
      <w:proofErr w:type="spellEnd"/>
      <w:r>
        <w:rPr>
          <w:rFonts w:ascii="Times New Roman" w:hAnsi="Times New Roman"/>
          <w:sz w:val="24"/>
          <w:szCs w:val="24"/>
        </w:rPr>
        <w:t>» -  «</w:t>
      </w:r>
      <w:proofErr w:type="spellStart"/>
      <w:r>
        <w:rPr>
          <w:rFonts w:ascii="Times New Roman" w:hAnsi="Times New Roman"/>
          <w:sz w:val="24"/>
          <w:szCs w:val="24"/>
        </w:rPr>
        <w:t>Деуковская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НОШ» .</w:t>
      </w:r>
    </w:p>
    <w:p w:rsidR="001D2DE5" w:rsidRPr="002B5272" w:rsidRDefault="001D2DE5" w:rsidP="001D2DE5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gramStart"/>
      <w:r w:rsidRPr="002B527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3.Начать  прием заявлений в первый класс, в </w:t>
      </w:r>
      <w:proofErr w:type="spellStart"/>
      <w:r w:rsidRPr="002B5272">
        <w:rPr>
          <w:rFonts w:ascii="Times New Roman" w:eastAsia="Calibri" w:hAnsi="Times New Roman" w:cs="Times New Roman"/>
          <w:sz w:val="24"/>
          <w:szCs w:val="24"/>
          <w:lang w:eastAsia="en-US"/>
        </w:rPr>
        <w:t>т.ч</w:t>
      </w:r>
      <w:proofErr w:type="spellEnd"/>
      <w:r w:rsidRPr="002B5272">
        <w:rPr>
          <w:rFonts w:ascii="Times New Roman" w:eastAsia="Calibri" w:hAnsi="Times New Roman" w:cs="Times New Roman"/>
          <w:sz w:val="24"/>
          <w:szCs w:val="24"/>
          <w:lang w:eastAsia="en-US"/>
        </w:rPr>
        <w:t>. в форме электронного документа с использованием информационно-телекоммуникационных сетей общего пользования, для детей, проживающих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на закрепленной территории с 30 марта </w:t>
      </w:r>
      <w:r w:rsidRPr="002B527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 завершить - не позднее 30 июня текущего года, для детей, не проживающих на закрепленной территории,  с </w:t>
      </w:r>
      <w:r w:rsidRPr="002B527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6</w:t>
      </w:r>
      <w:r w:rsidRPr="002B527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июля текущего года до момента заполнения свободных мест, но не позднее 5 сентября текущего</w:t>
      </w:r>
      <w:proofErr w:type="gramEnd"/>
      <w:r w:rsidRPr="002B527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года </w:t>
      </w:r>
    </w:p>
    <w:p w:rsidR="001D2DE5" w:rsidRPr="002B5272" w:rsidRDefault="001D2DE5" w:rsidP="001D2DE5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5272">
        <w:rPr>
          <w:rFonts w:ascii="Times New Roman" w:eastAsia="Calibri" w:hAnsi="Times New Roman" w:cs="Times New Roman"/>
          <w:sz w:val="24"/>
          <w:szCs w:val="24"/>
          <w:lang w:eastAsia="en-US"/>
        </w:rPr>
        <w:t>4. Утвердить состав комиссии по организации приема в первый класс:</w:t>
      </w:r>
    </w:p>
    <w:p w:rsidR="001D2DE5" w:rsidRDefault="001D2DE5" w:rsidP="001D2DE5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2B527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– председатель комиссии – заместитель директора по УВР </w:t>
      </w:r>
      <w:r w:rsidRPr="002B5272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Закирова Л.Н.;</w:t>
      </w:r>
    </w:p>
    <w:p w:rsidR="001D2DE5" w:rsidRPr="002B5272" w:rsidRDefault="001D2DE5" w:rsidP="001D2DE5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- секретарь комиссии – </w:t>
      </w:r>
      <w:proofErr w:type="spellStart"/>
      <w:r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Саетгалиева</w:t>
      </w:r>
      <w:proofErr w:type="spellEnd"/>
      <w:r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Р.У.;</w:t>
      </w:r>
    </w:p>
    <w:p w:rsidR="001D2DE5" w:rsidRPr="002B5272" w:rsidRDefault="001D2DE5" w:rsidP="001D2DE5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2B527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– член комиссии – </w:t>
      </w:r>
      <w:r w:rsidRPr="002B5272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учитель начальных классов  </w:t>
      </w:r>
      <w:proofErr w:type="spellStart"/>
      <w:r w:rsidRPr="002B5272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Бадртдинова</w:t>
      </w:r>
      <w:proofErr w:type="spellEnd"/>
      <w:r w:rsidRPr="002B5272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Ф.Р.</w:t>
      </w:r>
    </w:p>
    <w:p w:rsidR="001D2DE5" w:rsidRPr="002B5272" w:rsidRDefault="001D2DE5" w:rsidP="001D2DE5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5272">
        <w:rPr>
          <w:rFonts w:ascii="Times New Roman" w:eastAsia="Calibri" w:hAnsi="Times New Roman" w:cs="Times New Roman"/>
          <w:sz w:val="24"/>
          <w:szCs w:val="24"/>
          <w:lang w:eastAsia="en-US"/>
        </w:rPr>
        <w:t>5. Установить следующий график работы комиссии по приему заявлений и други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х документов в первый класс с 30 марта </w:t>
      </w:r>
      <w:r w:rsidRPr="002B527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текущего года ежедневн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о с понедельника по пятницу с 08.00 до 13</w:t>
      </w:r>
      <w:r w:rsidRPr="002B5272">
        <w:rPr>
          <w:rFonts w:ascii="Times New Roman" w:eastAsia="Calibri" w:hAnsi="Times New Roman" w:cs="Times New Roman"/>
          <w:sz w:val="24"/>
          <w:szCs w:val="24"/>
          <w:lang w:eastAsia="en-US"/>
        </w:rPr>
        <w:t>.30ч.</w:t>
      </w:r>
    </w:p>
    <w:p w:rsidR="001D2DE5" w:rsidRPr="002B5272" w:rsidRDefault="001D2DE5" w:rsidP="001D2DE5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2B527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6.Назначить </w:t>
      </w:r>
      <w:proofErr w:type="gramStart"/>
      <w:r w:rsidRPr="002B5272">
        <w:rPr>
          <w:rFonts w:ascii="Times New Roman" w:eastAsia="Calibri" w:hAnsi="Times New Roman" w:cs="Times New Roman"/>
          <w:sz w:val="24"/>
          <w:szCs w:val="24"/>
          <w:lang w:eastAsia="en-US"/>
        </w:rPr>
        <w:t>ответственным</w:t>
      </w:r>
      <w:proofErr w:type="gramEnd"/>
      <w:r w:rsidRPr="002B527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за прием документов от родителей (законных представителей) заместителя директора по УВР </w:t>
      </w:r>
      <w:r w:rsidRPr="002B5272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Закирову Л.Н.</w:t>
      </w:r>
    </w:p>
    <w:p w:rsidR="001D2DE5" w:rsidRPr="00CC5B37" w:rsidRDefault="001D2DE5" w:rsidP="001D2DE5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2B527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7. Назначить ответственным за прием заявлений от родителей (законных представителей)  в </w:t>
      </w:r>
      <w:r>
        <w:rPr>
          <w:rFonts w:ascii="Times New Roman" w:hAnsi="Times New Roman" w:cs="Times New Roman"/>
        </w:rPr>
        <w:t xml:space="preserve"> электронном формате посредством ЕПГУ</w:t>
      </w:r>
      <w:proofErr w:type="gramStart"/>
      <w:r>
        <w:rPr>
          <w:rFonts w:ascii="Times New Roman" w:hAnsi="Times New Roman" w:cs="Times New Roman"/>
        </w:rPr>
        <w:t>,Р</w:t>
      </w:r>
      <w:proofErr w:type="gramEnd"/>
      <w:r>
        <w:rPr>
          <w:rFonts w:ascii="Times New Roman" w:hAnsi="Times New Roman" w:cs="Times New Roman"/>
        </w:rPr>
        <w:t xml:space="preserve">ПГУ, а также  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 ЕПГУ, РПГУ </w:t>
      </w:r>
      <w:proofErr w:type="spellStart"/>
      <w:r w:rsidRPr="002B5272">
        <w:rPr>
          <w:rFonts w:ascii="Times New Roman" w:eastAsia="Calibri" w:hAnsi="Times New Roman" w:cs="Times New Roman"/>
          <w:sz w:val="24"/>
          <w:szCs w:val="24"/>
          <w:lang w:eastAsia="en-US"/>
        </w:rPr>
        <w:t>тьютора</w:t>
      </w:r>
      <w:proofErr w:type="spellEnd"/>
      <w:r w:rsidRPr="002B527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школы </w:t>
      </w:r>
      <w:proofErr w:type="spellStart"/>
      <w:r w:rsidRPr="002B5272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Маузееву</w:t>
      </w:r>
      <w:proofErr w:type="spellEnd"/>
      <w:r w:rsidRPr="002B5272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Р.Г.</w:t>
      </w:r>
    </w:p>
    <w:p w:rsidR="001D2DE5" w:rsidRDefault="001D2DE5" w:rsidP="001D2DE5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527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7. Заместителю директора по УВР </w:t>
      </w:r>
      <w:r w:rsidRPr="002B5272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Закировой Л.Н. и </w:t>
      </w:r>
      <w:proofErr w:type="spellStart"/>
      <w:r w:rsidRPr="002B5272">
        <w:rPr>
          <w:rFonts w:ascii="Times New Roman" w:eastAsia="Calibri" w:hAnsi="Times New Roman" w:cs="Times New Roman"/>
          <w:sz w:val="24"/>
          <w:szCs w:val="24"/>
          <w:lang w:eastAsia="en-US"/>
        </w:rPr>
        <w:t>тьютору</w:t>
      </w:r>
      <w:proofErr w:type="spellEnd"/>
      <w:r w:rsidR="0090255E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bookmarkStart w:id="0" w:name="_GoBack"/>
      <w:bookmarkEnd w:id="0"/>
      <w:proofErr w:type="spellStart"/>
      <w:r w:rsidRPr="002B5272">
        <w:rPr>
          <w:rFonts w:ascii="Times New Roman" w:eastAsia="Calibri" w:hAnsi="Times New Roman" w:cs="Times New Roman"/>
          <w:sz w:val="24"/>
          <w:szCs w:val="24"/>
          <w:lang w:eastAsia="en-US"/>
        </w:rPr>
        <w:t>Маузеевой</w:t>
      </w:r>
      <w:proofErr w:type="spellEnd"/>
      <w:r w:rsidRPr="002B527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Р.Г. обеспечить информирование родителей (законных представителей) детей посредством информационных</w:t>
      </w:r>
    </w:p>
    <w:p w:rsidR="001D2DE5" w:rsidRDefault="001D2DE5" w:rsidP="001D2DE5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1D2DE5" w:rsidRDefault="001D2DE5" w:rsidP="001D2DE5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1D2DE5" w:rsidRDefault="001D2DE5" w:rsidP="001D2DE5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1D2DE5" w:rsidRDefault="001D2DE5" w:rsidP="001D2DE5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F56C57C" wp14:editId="4EE2F433">
            <wp:extent cx="5940425" cy="8474710"/>
            <wp:effectExtent l="0" t="0" r="3175" b="2540"/>
            <wp:docPr id="2" name="Рисунок 2" descr="C:\Users\секретарь школы\Pictures\ControlCenter4\Scan\CCI10032021_00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секретарь школы\Pictures\ControlCenter4\Scan\CCI10032021_000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4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2DE5" w:rsidRDefault="001D2DE5"/>
    <w:p w:rsidR="001D2DE5" w:rsidRDefault="001D2DE5"/>
    <w:p w:rsidR="001D2DE5" w:rsidRDefault="001D2DE5"/>
    <w:sectPr w:rsidR="001D2DE5" w:rsidSect="001D2DE5">
      <w:headerReference w:type="default" r:id="rId10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Pragmatica">
    <w:altName w:val="Times New Roman"/>
    <w:charset w:val="CC"/>
    <w:family w:val="roman"/>
    <w:pitch w:val="variable"/>
    <w:sig w:usb0="00000201" w:usb1="00000000" w:usb2="00000000" w:usb3="00000000" w:csb0="00000004" w:csb1="00000000"/>
  </w:font>
  <w:font w:name="Academy">
    <w:altName w:val="Times New Roman"/>
    <w:charset w:val="00"/>
    <w:family w:val="roman"/>
    <w:pitch w:val="variable"/>
    <w:sig w:usb0="00000203" w:usb1="00000000" w:usb2="00000000" w:usb3="00000000" w:csb0="00000005" w:csb1="00000000"/>
  </w:font>
  <w:font w:name="Times New Roman Tat">
    <w:altName w:val="Times New Roman"/>
    <w:charset w:val="CC"/>
    <w:family w:val="roman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30D2" w:rsidRDefault="00AA3179" w:rsidP="00B53579">
    <w:pPr>
      <w:pStyle w:val="a6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326"/>
    <w:rsid w:val="000E5548"/>
    <w:rsid w:val="00167B9E"/>
    <w:rsid w:val="001D2DE5"/>
    <w:rsid w:val="00356326"/>
    <w:rsid w:val="0090255E"/>
    <w:rsid w:val="00A740DB"/>
    <w:rsid w:val="00CE2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DE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40DB"/>
    <w:pPr>
      <w:ind w:left="720"/>
      <w:contextualSpacing/>
    </w:pPr>
    <w:rPr>
      <w:rFonts w:eastAsiaTheme="minorHAnsi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1D2DE5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5">
    <w:name w:val="Текст выноски Знак"/>
    <w:basedOn w:val="a0"/>
    <w:link w:val="a4"/>
    <w:uiPriority w:val="99"/>
    <w:semiHidden/>
    <w:rsid w:val="001D2DE5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1D2DE5"/>
    <w:pPr>
      <w:tabs>
        <w:tab w:val="center" w:pos="4677"/>
        <w:tab w:val="right" w:pos="9355"/>
      </w:tabs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character" w:customStyle="1" w:styleId="a7">
    <w:name w:val="Верхний колонтитул Знак"/>
    <w:basedOn w:val="a0"/>
    <w:link w:val="a6"/>
    <w:uiPriority w:val="99"/>
    <w:rsid w:val="001D2DE5"/>
    <w:rPr>
      <w:rFonts w:ascii="Arial" w:eastAsia="Times New Roman" w:hAnsi="Arial" w:cs="Times New Roman"/>
      <w:sz w:val="24"/>
      <w:szCs w:val="24"/>
      <w:lang w:eastAsia="ru-RU"/>
    </w:rPr>
  </w:style>
  <w:style w:type="character" w:styleId="a8">
    <w:name w:val="Hyperlink"/>
    <w:uiPriority w:val="99"/>
    <w:semiHidden/>
    <w:unhideWhenUsed/>
    <w:rsid w:val="001D2DE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DE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40DB"/>
    <w:pPr>
      <w:ind w:left="720"/>
      <w:contextualSpacing/>
    </w:pPr>
    <w:rPr>
      <w:rFonts w:eastAsiaTheme="minorHAnsi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1D2DE5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5">
    <w:name w:val="Текст выноски Знак"/>
    <w:basedOn w:val="a0"/>
    <w:link w:val="a4"/>
    <w:uiPriority w:val="99"/>
    <w:semiHidden/>
    <w:rsid w:val="001D2DE5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1D2DE5"/>
    <w:pPr>
      <w:tabs>
        <w:tab w:val="center" w:pos="4677"/>
        <w:tab w:val="right" w:pos="9355"/>
      </w:tabs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character" w:customStyle="1" w:styleId="a7">
    <w:name w:val="Верхний колонтитул Знак"/>
    <w:basedOn w:val="a0"/>
    <w:link w:val="a6"/>
    <w:uiPriority w:val="99"/>
    <w:rsid w:val="001D2DE5"/>
    <w:rPr>
      <w:rFonts w:ascii="Arial" w:eastAsia="Times New Roman" w:hAnsi="Arial" w:cs="Times New Roman"/>
      <w:sz w:val="24"/>
      <w:szCs w:val="24"/>
      <w:lang w:eastAsia="ru-RU"/>
    </w:rPr>
  </w:style>
  <w:style w:type="character" w:styleId="a8">
    <w:name w:val="Hyperlink"/>
    <w:uiPriority w:val="99"/>
    <w:semiHidden/>
    <w:unhideWhenUsed/>
    <w:rsid w:val="001D2DE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menzelinsk/urusovo/sch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menzelinsk/urusovo/sch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urus_sh@mail.ru" TargetMode="Externa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576</Words>
  <Characters>3285</Characters>
  <Application>Microsoft Office Word</Application>
  <DocSecurity>0</DocSecurity>
  <Lines>27</Lines>
  <Paragraphs>7</Paragraphs>
  <ScaleCrop>false</ScaleCrop>
  <Company/>
  <LinksUpToDate>false</LinksUpToDate>
  <CharactersWithSpaces>3854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4</cp:revision>
  <dcterms:created xsi:type="dcterms:W3CDTF">2023-03-18T05:37:00Z</dcterms:created>
  <dcterms:modified xsi:type="dcterms:W3CDTF">2023-03-18T05:43:00Z</dcterms:modified>
</cp:coreProperties>
</file>